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A" w:rsidRDefault="005238DA" w:rsidP="005238DA"/>
    <w:p w:rsidR="005238DA" w:rsidRDefault="005238DA" w:rsidP="005238DA">
      <w:pPr>
        <w:jc w:val="center"/>
        <w:rPr>
          <w:b/>
        </w:rPr>
      </w:pPr>
      <w:r>
        <w:rPr>
          <w:b/>
        </w:rPr>
        <w:t>ПРОТОКОЛ</w:t>
      </w:r>
    </w:p>
    <w:p w:rsidR="005238DA" w:rsidRDefault="005238DA" w:rsidP="005238DA">
      <w:pPr>
        <w:jc w:val="center"/>
        <w:rPr>
          <w:b/>
        </w:rPr>
      </w:pPr>
      <w:r>
        <w:rPr>
          <w:b/>
        </w:rPr>
        <w:t>Совета школы</w:t>
      </w:r>
    </w:p>
    <w:p w:rsidR="005238DA" w:rsidRDefault="005238DA" w:rsidP="005238DA">
      <w:pPr>
        <w:jc w:val="center"/>
        <w:rPr>
          <w:b/>
        </w:rPr>
      </w:pPr>
      <w:r>
        <w:rPr>
          <w:b/>
        </w:rPr>
        <w:t>МБОУ Горкинской С</w:t>
      </w:r>
      <w:r>
        <w:rPr>
          <w:b/>
        </w:rPr>
        <w:t>Ш</w:t>
      </w:r>
    </w:p>
    <w:p w:rsidR="005238DA" w:rsidRDefault="005238DA" w:rsidP="005238DA">
      <w:pPr>
        <w:rPr>
          <w:b/>
        </w:rPr>
      </w:pPr>
    </w:p>
    <w:p w:rsidR="005238DA" w:rsidRDefault="005238DA" w:rsidP="005238DA">
      <w:pPr>
        <w:ind w:firstLine="360"/>
        <w:rPr>
          <w:b/>
        </w:rPr>
      </w:pPr>
      <w:r>
        <w:rPr>
          <w:b/>
        </w:rPr>
        <w:t>«25</w:t>
      </w:r>
      <w:r>
        <w:rPr>
          <w:b/>
        </w:rPr>
        <w:t>»</w:t>
      </w:r>
      <w:r>
        <w:rPr>
          <w:b/>
        </w:rPr>
        <w:t xml:space="preserve"> ноября 2016</w:t>
      </w:r>
      <w:r>
        <w:rPr>
          <w:b/>
        </w:rPr>
        <w:t xml:space="preserve"> г.                                                                                  № 2</w:t>
      </w:r>
    </w:p>
    <w:p w:rsidR="005238DA" w:rsidRDefault="005238DA" w:rsidP="005238DA">
      <w:pPr>
        <w:ind w:firstLine="360"/>
        <w:rPr>
          <w:b/>
        </w:rPr>
      </w:pPr>
    </w:p>
    <w:p w:rsidR="005238DA" w:rsidRDefault="005238DA" w:rsidP="005238DA">
      <w:pPr>
        <w:ind w:firstLine="360"/>
        <w:rPr>
          <w:b/>
        </w:rPr>
      </w:pPr>
    </w:p>
    <w:p w:rsidR="005238DA" w:rsidRDefault="005238DA" w:rsidP="005238DA">
      <w:pPr>
        <w:ind w:firstLine="360"/>
      </w:pPr>
      <w:r>
        <w:t>Членов  совета: 9</w:t>
      </w:r>
    </w:p>
    <w:p w:rsidR="005238DA" w:rsidRDefault="005238DA" w:rsidP="005238DA">
      <w:pPr>
        <w:ind w:firstLine="360"/>
      </w:pPr>
      <w:r>
        <w:t>Присутствуют: 9</w:t>
      </w:r>
    </w:p>
    <w:p w:rsidR="005238DA" w:rsidRDefault="005238DA" w:rsidP="005238DA">
      <w:pPr>
        <w:ind w:firstLine="360"/>
        <w:rPr>
          <w:b/>
          <w:u w:val="single"/>
        </w:rPr>
      </w:pPr>
      <w:r>
        <w:t>Отсутствующих нет.</w:t>
      </w:r>
    </w:p>
    <w:p w:rsidR="005238DA" w:rsidRDefault="005238DA" w:rsidP="005238DA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5238DA" w:rsidRDefault="005238DA" w:rsidP="005238DA">
      <w:pPr>
        <w:jc w:val="center"/>
        <w:rPr>
          <w:b/>
          <w:u w:val="single"/>
        </w:rPr>
      </w:pPr>
    </w:p>
    <w:p w:rsidR="005238DA" w:rsidRDefault="005238DA" w:rsidP="005238DA">
      <w:pPr>
        <w:rPr>
          <w:b/>
          <w:u w:val="single"/>
        </w:rPr>
      </w:pPr>
    </w:p>
    <w:p w:rsidR="005238DA" w:rsidRDefault="005238DA" w:rsidP="005238DA">
      <w:pPr>
        <w:ind w:left="360"/>
      </w:pPr>
      <w:r>
        <w:t>1. Об обеспеченности учебниками.</w:t>
      </w:r>
    </w:p>
    <w:p w:rsidR="005238DA" w:rsidRDefault="005238DA" w:rsidP="005238DA">
      <w:pPr>
        <w:ind w:left="360"/>
      </w:pPr>
      <w:r>
        <w:t>2.</w:t>
      </w:r>
      <w:r>
        <w:t xml:space="preserve"> О требованиях к одежде обучающихся</w:t>
      </w:r>
    </w:p>
    <w:p w:rsidR="005238DA" w:rsidRDefault="005238DA" w:rsidP="005238DA">
      <w:pPr>
        <w:ind w:left="360"/>
      </w:pPr>
    </w:p>
    <w:p w:rsidR="005238DA" w:rsidRDefault="005238DA" w:rsidP="005238DA">
      <w:pPr>
        <w:ind w:left="360"/>
      </w:pPr>
    </w:p>
    <w:p w:rsidR="005238DA" w:rsidRDefault="005238DA" w:rsidP="005238DA">
      <w:r w:rsidRPr="005238DA">
        <w:rPr>
          <w:b/>
        </w:rPr>
        <w:t xml:space="preserve">         </w:t>
      </w:r>
      <w:r w:rsidRPr="005238DA">
        <w:rPr>
          <w:b/>
        </w:rPr>
        <w:t>Слушали</w:t>
      </w:r>
      <w:r>
        <w:rPr>
          <w:b/>
        </w:rPr>
        <w:t>:</w:t>
      </w:r>
      <w:r>
        <w:t xml:space="preserve"> школьного библиотекаря Н.А. Маслову.</w:t>
      </w:r>
    </w:p>
    <w:p w:rsidR="005238DA" w:rsidRDefault="005238DA" w:rsidP="005238DA">
      <w:pPr>
        <w:ind w:left="567"/>
      </w:pPr>
      <w:r>
        <w:t>Она отметила, что уже несколько лет обучающиеся школы обеспечиваются учебниками з</w:t>
      </w:r>
      <w:r>
        <w:t>а счет бюджетных средств. В 2016 – 2017</w:t>
      </w:r>
      <w:r>
        <w:t xml:space="preserve"> учебном году обеспеченность учебниками составляет 100%.</w:t>
      </w:r>
    </w:p>
    <w:p w:rsidR="005238DA" w:rsidRDefault="005238DA" w:rsidP="005238DA">
      <w:pPr>
        <w:ind w:left="567"/>
        <w:rPr>
          <w:b/>
          <w:u w:val="single"/>
        </w:rPr>
      </w:pPr>
      <w:r>
        <w:rPr>
          <w:b/>
          <w:u w:val="single"/>
        </w:rPr>
        <w:t xml:space="preserve">Решили: </w:t>
      </w:r>
    </w:p>
    <w:p w:rsidR="005238DA" w:rsidRDefault="005238DA" w:rsidP="005238DA">
      <w:pPr>
        <w:ind w:left="426"/>
      </w:pPr>
      <w:r>
        <w:t>1.Принять информацию к сведению.</w:t>
      </w:r>
    </w:p>
    <w:p w:rsidR="005238DA" w:rsidRDefault="005238DA" w:rsidP="005238DA">
      <w:pPr>
        <w:ind w:left="360"/>
      </w:pPr>
    </w:p>
    <w:p w:rsidR="005238DA" w:rsidRDefault="005238DA" w:rsidP="005238DA">
      <w:pPr>
        <w:ind w:left="709" w:hanging="283"/>
      </w:pPr>
    </w:p>
    <w:p w:rsidR="005238DA" w:rsidRPr="005238DA" w:rsidRDefault="005238DA" w:rsidP="005238DA">
      <w:pPr>
        <w:pStyle w:val="a3"/>
        <w:numPr>
          <w:ilvl w:val="0"/>
          <w:numId w:val="2"/>
        </w:numPr>
        <w:rPr>
          <w:b/>
          <w:u w:val="single"/>
        </w:rPr>
      </w:pPr>
      <w:r>
        <w:t xml:space="preserve">Слушали директора школы О.С. Крайнову. </w:t>
      </w:r>
      <w:r>
        <w:t xml:space="preserve">Она познакомила с Положением о требованиях к одежде обучающихся. </w:t>
      </w:r>
    </w:p>
    <w:p w:rsidR="005238DA" w:rsidRPr="005238DA" w:rsidRDefault="005238DA" w:rsidP="005238DA">
      <w:pPr>
        <w:pStyle w:val="a3"/>
        <w:ind w:left="1070"/>
        <w:rPr>
          <w:b/>
          <w:u w:val="single"/>
        </w:rPr>
      </w:pPr>
    </w:p>
    <w:p w:rsidR="005238DA" w:rsidRPr="005238DA" w:rsidRDefault="005238DA" w:rsidP="005238DA">
      <w:pPr>
        <w:pStyle w:val="a3"/>
        <w:numPr>
          <w:ilvl w:val="0"/>
          <w:numId w:val="1"/>
        </w:numPr>
        <w:ind w:left="710"/>
        <w:rPr>
          <w:b/>
          <w:u w:val="single"/>
        </w:rPr>
      </w:pPr>
      <w:r w:rsidRPr="005238DA">
        <w:rPr>
          <w:b/>
          <w:u w:val="single"/>
        </w:rPr>
        <w:t xml:space="preserve">Решили: </w:t>
      </w:r>
    </w:p>
    <w:p w:rsidR="005238DA" w:rsidRDefault="005238DA" w:rsidP="005238DA">
      <w:pPr>
        <w:pStyle w:val="a3"/>
        <w:ind w:left="1070"/>
      </w:pPr>
      <w:r>
        <w:t>1.Принять информацию к сведению.</w:t>
      </w:r>
    </w:p>
    <w:p w:rsidR="005238DA" w:rsidRDefault="005238DA" w:rsidP="005238DA">
      <w:pPr>
        <w:pStyle w:val="a3"/>
        <w:ind w:left="1070"/>
      </w:pPr>
      <w:r>
        <w:t>2.</w:t>
      </w:r>
      <w:r w:rsidRPr="005238DA">
        <w:t xml:space="preserve"> </w:t>
      </w:r>
      <w:r>
        <w:t>Ознакомить всех родителей, что о</w:t>
      </w:r>
      <w:r>
        <w:t>дежда для обучающихся должна соответствовать:</w:t>
      </w:r>
    </w:p>
    <w:p w:rsidR="005238DA" w:rsidRDefault="005238DA" w:rsidP="005238DA">
      <w:pPr>
        <w:pStyle w:val="a3"/>
        <w:ind w:left="1070"/>
      </w:pPr>
      <w:r>
        <w:t>- Санитарно-эпидемиологическим правилам и нормативам"Гигиенические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51;</w:t>
      </w:r>
    </w:p>
    <w:p w:rsidR="005238DA" w:rsidRDefault="005238DA" w:rsidP="005238DA">
      <w:pPr>
        <w:pStyle w:val="a3"/>
        <w:ind w:left="1070"/>
      </w:pPr>
      <w:r>
        <w:t>- Техническому регламенту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 сентября 2011 г. N 797.</w:t>
      </w:r>
    </w:p>
    <w:p w:rsidR="005238DA" w:rsidRDefault="005238DA" w:rsidP="005238DA">
      <w:pPr>
        <w:pStyle w:val="a3"/>
        <w:ind w:left="1070"/>
      </w:pPr>
      <w:r>
        <w:t>Соответственно качество приобретаемой ими школьной одежды должно подтверждаться сертификатом соответствия</w:t>
      </w:r>
    </w:p>
    <w:p w:rsidR="005238DA" w:rsidRDefault="005238DA" w:rsidP="005238DA">
      <w:pPr>
        <w:pStyle w:val="a3"/>
        <w:ind w:left="1070"/>
      </w:pPr>
    </w:p>
    <w:p w:rsidR="005238DA" w:rsidRDefault="005238DA" w:rsidP="005238DA"/>
    <w:p w:rsidR="005238DA" w:rsidRDefault="005238DA" w:rsidP="005238DA"/>
    <w:p w:rsidR="005238DA" w:rsidRPr="005238DA" w:rsidRDefault="005238DA" w:rsidP="005238DA">
      <w:pPr>
        <w:spacing w:after="160" w:line="259" w:lineRule="auto"/>
        <w:rPr>
          <w:rFonts w:eastAsia="Calibri"/>
          <w:lang w:eastAsia="en-US"/>
        </w:rPr>
      </w:pPr>
      <w:r w:rsidRPr="005238DA">
        <w:rPr>
          <w:rFonts w:eastAsia="Calibri"/>
          <w:lang w:eastAsia="en-US"/>
        </w:rPr>
        <w:t>Председатель Совета  школы                                                       Е.Ю. Кудрявцева</w:t>
      </w:r>
    </w:p>
    <w:p w:rsidR="005238DA" w:rsidRPr="005238DA" w:rsidRDefault="005238DA" w:rsidP="005238DA">
      <w:pPr>
        <w:spacing w:after="160" w:line="259" w:lineRule="auto"/>
        <w:rPr>
          <w:rFonts w:eastAsia="Calibri"/>
          <w:lang w:eastAsia="en-US"/>
        </w:rPr>
      </w:pPr>
      <w:r w:rsidRPr="005238DA">
        <w:rPr>
          <w:rFonts w:eastAsia="Calibri"/>
          <w:lang w:eastAsia="en-US"/>
        </w:rPr>
        <w:t xml:space="preserve">Секретарь                                                                                        Г.Н. Шутова                   </w:t>
      </w:r>
    </w:p>
    <w:p w:rsidR="005238DA" w:rsidRDefault="005238DA" w:rsidP="005238DA">
      <w:pPr>
        <w:rPr>
          <w:b/>
          <w:sz w:val="28"/>
          <w:szCs w:val="28"/>
        </w:rPr>
      </w:pPr>
      <w:bookmarkStart w:id="0" w:name="_GoBack"/>
      <w:bookmarkEnd w:id="0"/>
    </w:p>
    <w:p w:rsidR="005238DA" w:rsidRDefault="005238DA" w:rsidP="005238DA">
      <w:pPr>
        <w:jc w:val="center"/>
      </w:pPr>
    </w:p>
    <w:p w:rsidR="00F46E3B" w:rsidRDefault="00F46E3B"/>
    <w:sectPr w:rsidR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5E93"/>
    <w:multiLevelType w:val="hybridMultilevel"/>
    <w:tmpl w:val="91A4C524"/>
    <w:lvl w:ilvl="0" w:tplc="B6E4DF7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323AB5"/>
    <w:multiLevelType w:val="hybridMultilevel"/>
    <w:tmpl w:val="445262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4"/>
    <w:rsid w:val="001C5294"/>
    <w:rsid w:val="005238DA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2017-06-21T08:32:00Z</cp:lastPrinted>
  <dcterms:created xsi:type="dcterms:W3CDTF">2017-06-21T08:15:00Z</dcterms:created>
  <dcterms:modified xsi:type="dcterms:W3CDTF">2017-06-21T08:32:00Z</dcterms:modified>
</cp:coreProperties>
</file>